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26" w:rsidRDefault="00255026" w:rsidP="00255026">
      <w:pPr>
        <w:pStyle w:val="Title"/>
      </w:pPr>
      <w:r>
        <w:t>CERTIFICATION OF SUITABILITY</w:t>
      </w:r>
    </w:p>
    <w:p w:rsidR="00255026" w:rsidRDefault="00255026" w:rsidP="00255026">
      <w:pPr>
        <w:jc w:val="center"/>
        <w:rPr>
          <w:u w:val="single"/>
        </w:rPr>
      </w:pPr>
      <w:r>
        <w:rPr>
          <w:u w:val="single"/>
        </w:rPr>
        <w:t>FOR OVERSEAS ASSIGNMENT</w:t>
      </w:r>
    </w:p>
    <w:p w:rsidR="00255026" w:rsidRDefault="00255026" w:rsidP="00255026">
      <w:pPr>
        <w:jc w:val="center"/>
        <w:rPr>
          <w:u w:val="single"/>
        </w:rPr>
      </w:pPr>
    </w:p>
    <w:p w:rsidR="00255026" w:rsidRDefault="00255026" w:rsidP="00255026">
      <w:r>
        <w:t>I have read and understand paragraph 5 of OPNAVINST 1300.14C relating to suitability of members and their dependents for overseas duty.  Neither I, nor my dependents possess any physical or mental abnormalities which might result in a determination that we be disqualified for such duty, except as noted below:</w:t>
      </w:r>
    </w:p>
    <w:p w:rsidR="00255026" w:rsidRDefault="00255026" w:rsidP="00255026"/>
    <w:p w:rsidR="00255026" w:rsidRDefault="00255026" w:rsidP="00255026">
      <w:r>
        <w:fldChar w:fldCharType="begin">
          <w:ffData>
            <w:name w:val="Text1"/>
            <w:enabled/>
            <w:calcOnExit w:val="0"/>
            <w:textInput>
              <w:default w:val="NONE"/>
              <w:format w:val="UPPERCASE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5026" w:rsidRDefault="00255026" w:rsidP="00255026"/>
    <w:p w:rsidR="00255026" w:rsidRDefault="00255026" w:rsidP="00255026"/>
    <w:p w:rsidR="00255026" w:rsidRDefault="00255026" w:rsidP="00255026">
      <w:r>
        <w:t>I am aware that failure to divulge such information could result in disciplinary action, and might possibly result in the requirement that I complete my tour in an unaccompanied status, should existing abnormalities necessitate evacuation of my dependents from the overseas area.</w:t>
      </w:r>
    </w:p>
    <w:p w:rsidR="00255026" w:rsidRDefault="00255026" w:rsidP="00255026"/>
    <w:p w:rsidR="00255026" w:rsidRDefault="00255026" w:rsidP="00255026">
      <w:r>
        <w:t xml:space="preserve">Sign and </w:t>
      </w:r>
      <w:proofErr w:type="gramStart"/>
      <w:r>
        <w:t>Date  _</w:t>
      </w:r>
      <w:proofErr w:type="gramEnd"/>
      <w:r>
        <w:t>__________________________________</w:t>
      </w:r>
    </w:p>
    <w:p w:rsidR="00165C71" w:rsidRDefault="00165C71">
      <w:bookmarkStart w:id="1" w:name="_GoBack"/>
      <w:bookmarkEnd w:id="1"/>
    </w:p>
    <w:sectPr w:rsidR="00165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26"/>
    <w:rsid w:val="00165C71"/>
    <w:rsid w:val="0025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026"/>
    <w:pPr>
      <w:spacing w:after="0" w:line="240" w:lineRule="auto"/>
    </w:pPr>
    <w:rPr>
      <w:rFonts w:ascii="Arial" w:eastAsia="Times New Roman" w:hAnsi="Arial" w:cs="Arial"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55026"/>
    <w:pPr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rsid w:val="00255026"/>
    <w:rPr>
      <w:rFonts w:ascii="Arial" w:eastAsia="Times New Roman" w:hAnsi="Arial" w:cs="Arial"/>
      <w:color w:val="000000"/>
      <w:sz w:val="28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026"/>
    <w:pPr>
      <w:spacing w:after="0" w:line="240" w:lineRule="auto"/>
    </w:pPr>
    <w:rPr>
      <w:rFonts w:ascii="Arial" w:eastAsia="Times New Roman" w:hAnsi="Arial" w:cs="Arial"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55026"/>
    <w:pPr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rsid w:val="00255026"/>
    <w:rPr>
      <w:rFonts w:ascii="Arial" w:eastAsia="Times New Roman" w:hAnsi="Arial" w:cs="Arial"/>
      <w:color w:val="000000"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47F61A46E214999ECA7C95D14DF42" ma:contentTypeVersion="0" ma:contentTypeDescription="Create a new document." ma:contentTypeScope="" ma:versionID="a1dfbef6dafb6883c45716dffd5e1a4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6B00D2D-B6D7-4D3B-9F8D-876B2B834AAF}"/>
</file>

<file path=customXml/itemProps2.xml><?xml version="1.0" encoding="utf-8"?>
<ds:datastoreItem xmlns:ds="http://schemas.openxmlformats.org/officeDocument/2006/customXml" ds:itemID="{546AAF16-E5EC-4E37-8C8C-53B800669D1A}"/>
</file>

<file path=customXml/itemProps3.xml><?xml version="1.0" encoding="utf-8"?>
<ds:datastoreItem xmlns:ds="http://schemas.openxmlformats.org/officeDocument/2006/customXml" ds:itemID="{106A74B5-B7A7-419D-A26C-1CD094107B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jamaal.lee</dc:creator>
  <cp:lastModifiedBy>jamaal.lee</cp:lastModifiedBy>
  <cp:revision>1</cp:revision>
  <dcterms:created xsi:type="dcterms:W3CDTF">2013-05-09T16:43:00Z</dcterms:created>
  <dcterms:modified xsi:type="dcterms:W3CDTF">2013-05-09T16:43:00Z</dcterms:modified>
</cp:coreProperties>
</file>